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8DD97" w14:textId="77777777" w:rsidR="005A43A2" w:rsidRPr="003E2E7C" w:rsidRDefault="005A43A2" w:rsidP="005A43A2">
      <w:pPr>
        <w:spacing w:after="0" w:line="240" w:lineRule="auto"/>
        <w:jc w:val="right"/>
        <w:rPr>
          <w:rFonts w:eastAsiaTheme="minorHAnsi" w:cstheme="minorHAnsi"/>
          <w:bCs/>
          <w:i/>
          <w:iCs/>
          <w:lang w:eastAsia="en-US"/>
        </w:rPr>
      </w:pPr>
      <w:r w:rsidRPr="003E2E7C">
        <w:rPr>
          <w:rFonts w:eastAsiaTheme="minorHAnsi" w:cstheme="minorHAnsi"/>
          <w:bCs/>
          <w:iCs/>
          <w:lang w:eastAsia="en-US"/>
        </w:rPr>
        <w:t xml:space="preserve">Załącznik nr </w:t>
      </w:r>
      <w:r>
        <w:rPr>
          <w:rFonts w:eastAsiaTheme="minorHAnsi" w:cstheme="minorHAnsi"/>
          <w:bCs/>
          <w:iCs/>
          <w:lang w:eastAsia="en-US"/>
        </w:rPr>
        <w:t>….</w:t>
      </w:r>
      <w:r w:rsidRPr="003E2E7C">
        <w:rPr>
          <w:rFonts w:eastAsiaTheme="minorHAnsi" w:cstheme="minorHAnsi"/>
          <w:bCs/>
          <w:iCs/>
          <w:lang w:eastAsia="en-US"/>
        </w:rPr>
        <w:t xml:space="preserve"> do </w:t>
      </w:r>
      <w:r>
        <w:rPr>
          <w:rFonts w:eastAsiaTheme="minorHAnsi" w:cstheme="minorHAnsi"/>
          <w:bCs/>
          <w:iCs/>
          <w:lang w:eastAsia="en-US"/>
        </w:rPr>
        <w:t>zapytania ofertowego</w:t>
      </w:r>
    </w:p>
    <w:p w14:paraId="0AB9B5FC" w14:textId="77777777" w:rsidR="005A43A2" w:rsidRDefault="005A43A2" w:rsidP="005A43A2">
      <w:pPr>
        <w:spacing w:after="0" w:line="240" w:lineRule="auto"/>
        <w:jc w:val="right"/>
        <w:rPr>
          <w:rFonts w:eastAsiaTheme="minorHAnsi" w:cstheme="minorHAnsi"/>
          <w:lang w:eastAsia="en-US"/>
        </w:rPr>
      </w:pPr>
    </w:p>
    <w:p w14:paraId="11874D01" w14:textId="77777777" w:rsidR="005A43A2" w:rsidRPr="003E2E7C" w:rsidRDefault="005A43A2" w:rsidP="005A43A2">
      <w:pPr>
        <w:spacing w:after="0" w:line="240" w:lineRule="auto"/>
        <w:jc w:val="right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 xml:space="preserve"> </w:t>
      </w:r>
    </w:p>
    <w:p w14:paraId="0EA1EBA5" w14:textId="77777777" w:rsidR="005A43A2" w:rsidRPr="003E2E7C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……………………………</w:t>
      </w:r>
      <w:r w:rsidR="007110C6">
        <w:rPr>
          <w:rFonts w:eastAsiaTheme="minorHAnsi" w:cstheme="minorHAnsi"/>
          <w:lang w:eastAsia="en-US"/>
        </w:rPr>
        <w:t>………………</w:t>
      </w:r>
      <w:r w:rsidRPr="003E2E7C">
        <w:rPr>
          <w:rFonts w:eastAsiaTheme="minorHAnsi" w:cstheme="minorHAnsi"/>
          <w:lang w:eastAsia="en-US"/>
        </w:rPr>
        <w:t>………</w:t>
      </w:r>
    </w:p>
    <w:p w14:paraId="74D9C8F8" w14:textId="77777777" w:rsidR="005A43A2" w:rsidRPr="003E2E7C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………………………………</w:t>
      </w:r>
      <w:r w:rsidR="007110C6">
        <w:rPr>
          <w:rFonts w:eastAsiaTheme="minorHAnsi" w:cstheme="minorHAnsi"/>
          <w:lang w:eastAsia="en-US"/>
        </w:rPr>
        <w:t>………………</w:t>
      </w:r>
      <w:r w:rsidRPr="003E2E7C">
        <w:rPr>
          <w:rFonts w:eastAsiaTheme="minorHAnsi" w:cstheme="minorHAnsi"/>
          <w:lang w:eastAsia="en-US"/>
        </w:rPr>
        <w:t>……</w:t>
      </w:r>
    </w:p>
    <w:p w14:paraId="61FFBC7D" w14:textId="77777777" w:rsidR="005A43A2" w:rsidRPr="003E2E7C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…………………………………</w:t>
      </w:r>
      <w:r w:rsidR="007110C6">
        <w:rPr>
          <w:rFonts w:eastAsiaTheme="minorHAnsi" w:cstheme="minorHAnsi"/>
          <w:lang w:eastAsia="en-US"/>
        </w:rPr>
        <w:t>………………</w:t>
      </w:r>
      <w:r w:rsidRPr="003E2E7C">
        <w:rPr>
          <w:rFonts w:eastAsiaTheme="minorHAnsi" w:cstheme="minorHAnsi"/>
          <w:lang w:eastAsia="en-US"/>
        </w:rPr>
        <w:t>…</w:t>
      </w:r>
    </w:p>
    <w:p w14:paraId="2AEF04EB" w14:textId="77777777" w:rsidR="005A43A2" w:rsidRPr="003E2E7C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……………………………….…</w:t>
      </w:r>
      <w:r w:rsidR="007110C6">
        <w:rPr>
          <w:rFonts w:eastAsiaTheme="minorHAnsi" w:cstheme="minorHAnsi"/>
          <w:lang w:eastAsia="en-US"/>
        </w:rPr>
        <w:t>……………..</w:t>
      </w:r>
      <w:r w:rsidRPr="003E2E7C">
        <w:rPr>
          <w:rFonts w:eastAsiaTheme="minorHAnsi" w:cstheme="minorHAnsi"/>
          <w:lang w:eastAsia="en-US"/>
        </w:rPr>
        <w:t>..</w:t>
      </w:r>
    </w:p>
    <w:p w14:paraId="2E9C685D" w14:textId="77777777" w:rsidR="005A43A2" w:rsidRPr="003E2E7C" w:rsidRDefault="005A43A2" w:rsidP="005A43A2">
      <w:pPr>
        <w:spacing w:after="8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 xml:space="preserve">(nazwa i adres </w:t>
      </w:r>
      <w:r>
        <w:rPr>
          <w:rFonts w:eastAsiaTheme="minorHAnsi" w:cstheme="minorHAnsi"/>
          <w:lang w:eastAsia="en-US"/>
        </w:rPr>
        <w:t>Oferenta</w:t>
      </w:r>
      <w:r w:rsidRPr="003E2E7C">
        <w:rPr>
          <w:rFonts w:eastAsiaTheme="minorHAnsi" w:cstheme="minorHAnsi"/>
          <w:lang w:eastAsia="en-US"/>
        </w:rPr>
        <w:t>)</w:t>
      </w:r>
      <w:r w:rsidRPr="003E2E7C">
        <w:rPr>
          <w:rFonts w:eastAsiaTheme="minorHAnsi" w:cstheme="minorHAnsi"/>
          <w:lang w:eastAsia="en-US"/>
        </w:rPr>
        <w:tab/>
        <w:t xml:space="preserve"> </w:t>
      </w:r>
    </w:p>
    <w:p w14:paraId="650B6796" w14:textId="77777777" w:rsidR="005A43A2" w:rsidRPr="003E2E7C" w:rsidRDefault="005A43A2" w:rsidP="00551CE9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NIP : .............</w:t>
      </w:r>
      <w:r>
        <w:rPr>
          <w:rFonts w:eastAsiaTheme="minorHAnsi" w:cstheme="minorHAnsi"/>
          <w:lang w:eastAsia="en-US"/>
        </w:rPr>
        <w:t>...............................</w:t>
      </w:r>
    </w:p>
    <w:p w14:paraId="0191E4B9" w14:textId="77777777" w:rsidR="005A43A2" w:rsidRPr="003E2E7C" w:rsidRDefault="005A43A2" w:rsidP="00551CE9">
      <w:pPr>
        <w:spacing w:after="0" w:line="240" w:lineRule="auto"/>
        <w:jc w:val="both"/>
        <w:rPr>
          <w:rFonts w:eastAsiaTheme="minorHAnsi" w:cstheme="minorHAnsi"/>
          <w:lang w:val="en-US" w:eastAsia="en-US"/>
        </w:rPr>
      </w:pPr>
      <w:r w:rsidRPr="003E2E7C">
        <w:rPr>
          <w:rFonts w:eastAsiaTheme="minorHAnsi" w:cstheme="minorHAnsi"/>
          <w:lang w:val="en-US" w:eastAsia="en-US"/>
        </w:rPr>
        <w:t xml:space="preserve">REGON: ....................................... </w:t>
      </w:r>
    </w:p>
    <w:p w14:paraId="55005104" w14:textId="10FFEE31" w:rsidR="005A43A2" w:rsidRPr="003E2E7C" w:rsidRDefault="005A43A2" w:rsidP="00551CE9">
      <w:pPr>
        <w:spacing w:after="0" w:line="240" w:lineRule="auto"/>
        <w:jc w:val="both"/>
        <w:rPr>
          <w:rFonts w:eastAsiaTheme="minorHAnsi" w:cstheme="minorHAnsi"/>
          <w:lang w:val="en-US" w:eastAsia="en-US"/>
        </w:rPr>
      </w:pPr>
      <w:r w:rsidRPr="003E2E7C">
        <w:rPr>
          <w:rFonts w:eastAsiaTheme="minorHAnsi" w:cstheme="minorHAnsi"/>
          <w:lang w:val="en-US" w:eastAsia="en-US"/>
        </w:rPr>
        <w:t>KRS</w:t>
      </w:r>
      <w:r w:rsidR="00705FDD">
        <w:rPr>
          <w:rFonts w:eastAsiaTheme="minorHAnsi" w:cstheme="minorHAnsi"/>
          <w:lang w:val="en-US" w:eastAsia="en-US"/>
        </w:rPr>
        <w:t>/CEIDG</w:t>
      </w:r>
      <w:r w:rsidRPr="003E2E7C">
        <w:rPr>
          <w:rFonts w:eastAsiaTheme="minorHAnsi" w:cstheme="minorHAnsi"/>
          <w:lang w:val="en-US" w:eastAsia="en-US"/>
        </w:rPr>
        <w:t>:</w:t>
      </w:r>
      <w:r>
        <w:rPr>
          <w:rFonts w:eastAsiaTheme="minorHAnsi" w:cstheme="minorHAnsi"/>
          <w:lang w:val="en-US" w:eastAsia="en-US"/>
        </w:rPr>
        <w:t xml:space="preserve"> </w:t>
      </w:r>
      <w:r w:rsidRPr="003E2E7C">
        <w:rPr>
          <w:rFonts w:eastAsiaTheme="minorHAnsi" w:cstheme="minorHAnsi"/>
          <w:lang w:val="en-US" w:eastAsia="en-US"/>
        </w:rPr>
        <w:t>…………………</w:t>
      </w:r>
      <w:r>
        <w:rPr>
          <w:rFonts w:eastAsiaTheme="minorHAnsi" w:cstheme="minorHAnsi"/>
          <w:lang w:val="en-US" w:eastAsia="en-US"/>
        </w:rPr>
        <w:t>…</w:t>
      </w:r>
      <w:r w:rsidRPr="003E2E7C">
        <w:rPr>
          <w:rFonts w:eastAsiaTheme="minorHAnsi" w:cstheme="minorHAnsi"/>
          <w:lang w:val="en-US" w:eastAsia="en-US"/>
        </w:rPr>
        <w:t>…</w:t>
      </w:r>
      <w:r>
        <w:rPr>
          <w:rFonts w:eastAsiaTheme="minorHAnsi" w:cstheme="minorHAnsi"/>
          <w:lang w:val="en-US" w:eastAsia="en-US"/>
        </w:rPr>
        <w:t>…………</w:t>
      </w:r>
      <w:r w:rsidRPr="003E2E7C">
        <w:rPr>
          <w:rFonts w:eastAsiaTheme="minorHAnsi" w:cstheme="minorHAnsi"/>
          <w:lang w:val="en-US" w:eastAsia="en-US"/>
        </w:rPr>
        <w:tab/>
      </w:r>
    </w:p>
    <w:p w14:paraId="0830EF0F" w14:textId="77777777" w:rsidR="005A43A2" w:rsidRPr="003E2E7C" w:rsidRDefault="005A43A2" w:rsidP="00551CE9">
      <w:pPr>
        <w:spacing w:after="0" w:line="240" w:lineRule="auto"/>
        <w:jc w:val="both"/>
        <w:rPr>
          <w:rFonts w:eastAsiaTheme="minorHAnsi" w:cstheme="minorHAnsi"/>
          <w:lang w:val="en-US" w:eastAsia="en-US"/>
        </w:rPr>
      </w:pPr>
      <w:r w:rsidRPr="003E2E7C">
        <w:rPr>
          <w:rFonts w:eastAsiaTheme="minorHAnsi" w:cstheme="minorHAnsi"/>
          <w:lang w:val="en-US" w:eastAsia="en-US"/>
        </w:rPr>
        <w:t>tel.: .........................................</w:t>
      </w:r>
      <w:r>
        <w:rPr>
          <w:rFonts w:eastAsiaTheme="minorHAnsi" w:cstheme="minorHAnsi"/>
          <w:lang w:val="en-US" w:eastAsia="en-US"/>
        </w:rPr>
        <w:t>...</w:t>
      </w:r>
    </w:p>
    <w:p w14:paraId="06A84F70" w14:textId="4AC35AAC" w:rsidR="005A43A2" w:rsidRDefault="005A43A2" w:rsidP="00551CE9">
      <w:pPr>
        <w:spacing w:after="0" w:line="240" w:lineRule="auto"/>
        <w:jc w:val="both"/>
        <w:rPr>
          <w:rFonts w:eastAsiaTheme="minorHAnsi" w:cstheme="minorHAnsi"/>
          <w:lang w:val="en-US" w:eastAsia="en-US"/>
        </w:rPr>
      </w:pPr>
      <w:r w:rsidRPr="003E2E7C">
        <w:rPr>
          <w:rFonts w:eastAsiaTheme="minorHAnsi" w:cstheme="minorHAnsi"/>
          <w:lang w:val="en-US" w:eastAsia="en-US"/>
        </w:rPr>
        <w:t>e-mail: ………………………</w:t>
      </w:r>
      <w:r>
        <w:rPr>
          <w:rFonts w:eastAsiaTheme="minorHAnsi" w:cstheme="minorHAnsi"/>
          <w:lang w:val="en-US" w:eastAsia="en-US"/>
        </w:rPr>
        <w:t>…………</w:t>
      </w:r>
      <w:r w:rsidRPr="003E2E7C">
        <w:rPr>
          <w:rFonts w:eastAsiaTheme="minorHAnsi" w:cstheme="minorHAnsi"/>
          <w:lang w:val="en-US" w:eastAsia="en-US"/>
        </w:rPr>
        <w:t>……</w:t>
      </w:r>
    </w:p>
    <w:p w14:paraId="021EE278" w14:textId="77777777" w:rsidR="005A43A2" w:rsidRPr="003E2E7C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</w:p>
    <w:p w14:paraId="75E2D1AF" w14:textId="77777777" w:rsidR="005A43A2" w:rsidRPr="00705FDD" w:rsidRDefault="005A43A2" w:rsidP="005A43A2">
      <w:pPr>
        <w:spacing w:after="0" w:line="240" w:lineRule="auto"/>
        <w:ind w:left="6372"/>
        <w:jc w:val="both"/>
        <w:rPr>
          <w:rFonts w:eastAsiaTheme="minorHAnsi" w:cstheme="minorHAnsi"/>
          <w:b/>
          <w:sz w:val="23"/>
          <w:szCs w:val="23"/>
          <w:lang w:eastAsia="en-US"/>
        </w:rPr>
      </w:pPr>
      <w:r w:rsidRPr="00705FDD">
        <w:rPr>
          <w:rFonts w:eastAsiaTheme="minorHAnsi" w:cstheme="minorHAnsi"/>
          <w:b/>
          <w:sz w:val="23"/>
          <w:szCs w:val="23"/>
          <w:lang w:eastAsia="en-US"/>
        </w:rPr>
        <w:t>Olimpia Grudziądz S.A.</w:t>
      </w:r>
    </w:p>
    <w:p w14:paraId="19931A58" w14:textId="77777777" w:rsidR="005A43A2" w:rsidRPr="00705FDD" w:rsidRDefault="005A43A2" w:rsidP="005A43A2">
      <w:pPr>
        <w:spacing w:after="0" w:line="240" w:lineRule="auto"/>
        <w:ind w:left="6372"/>
        <w:jc w:val="both"/>
        <w:rPr>
          <w:rFonts w:eastAsiaTheme="minorHAnsi" w:cstheme="minorHAnsi"/>
          <w:b/>
          <w:sz w:val="23"/>
          <w:szCs w:val="23"/>
          <w:lang w:eastAsia="en-US"/>
        </w:rPr>
      </w:pPr>
      <w:r w:rsidRPr="00705FDD">
        <w:rPr>
          <w:rFonts w:eastAsiaTheme="minorHAnsi" w:cstheme="minorHAnsi"/>
          <w:b/>
          <w:sz w:val="23"/>
          <w:szCs w:val="23"/>
          <w:lang w:eastAsia="en-US"/>
        </w:rPr>
        <w:t>ul. Piłsudskiego 14</w:t>
      </w:r>
    </w:p>
    <w:p w14:paraId="3B665E70" w14:textId="4B453B73" w:rsidR="005A43A2" w:rsidRDefault="005A43A2" w:rsidP="005A43A2">
      <w:pPr>
        <w:spacing w:after="0" w:line="240" w:lineRule="auto"/>
        <w:ind w:left="6372"/>
        <w:jc w:val="both"/>
        <w:rPr>
          <w:rFonts w:eastAsiaTheme="minorHAnsi" w:cstheme="minorHAnsi"/>
          <w:b/>
          <w:iCs/>
          <w:sz w:val="23"/>
          <w:szCs w:val="23"/>
          <w:lang w:eastAsia="en-US"/>
        </w:rPr>
      </w:pPr>
      <w:r w:rsidRPr="00705FDD">
        <w:rPr>
          <w:rFonts w:eastAsiaTheme="minorHAnsi" w:cstheme="minorHAnsi"/>
          <w:b/>
          <w:iCs/>
          <w:sz w:val="23"/>
          <w:szCs w:val="23"/>
          <w:lang w:eastAsia="en-US"/>
        </w:rPr>
        <w:t>86-300 Grudziądz</w:t>
      </w:r>
    </w:p>
    <w:p w14:paraId="3A06824B" w14:textId="77777777" w:rsidR="004D217C" w:rsidRPr="00705FDD" w:rsidRDefault="004D217C" w:rsidP="005A43A2">
      <w:pPr>
        <w:spacing w:after="0" w:line="240" w:lineRule="auto"/>
        <w:ind w:left="6372"/>
        <w:jc w:val="both"/>
        <w:rPr>
          <w:rFonts w:eastAsiaTheme="minorHAnsi" w:cstheme="minorHAnsi"/>
          <w:b/>
          <w:iCs/>
          <w:sz w:val="23"/>
          <w:szCs w:val="23"/>
          <w:lang w:eastAsia="en-US"/>
        </w:rPr>
      </w:pPr>
    </w:p>
    <w:p w14:paraId="671C7F1C" w14:textId="77777777" w:rsidR="004D217C" w:rsidRPr="005A43A2" w:rsidRDefault="004D217C" w:rsidP="004D217C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  <w:lang w:eastAsia="en-US"/>
        </w:rPr>
      </w:pPr>
      <w:r>
        <w:rPr>
          <w:rFonts w:eastAsiaTheme="minorHAnsi" w:cstheme="minorHAnsi"/>
          <w:b/>
          <w:bCs/>
          <w:sz w:val="24"/>
          <w:szCs w:val="24"/>
          <w:lang w:eastAsia="en-US"/>
        </w:rPr>
        <w:t xml:space="preserve">FORMULARZ </w:t>
      </w:r>
      <w:r w:rsidRPr="005A43A2">
        <w:rPr>
          <w:rFonts w:eastAsiaTheme="minorHAnsi" w:cstheme="minorHAnsi"/>
          <w:b/>
          <w:bCs/>
          <w:sz w:val="24"/>
          <w:szCs w:val="24"/>
          <w:lang w:eastAsia="en-US"/>
        </w:rPr>
        <w:t xml:space="preserve"> OFERTOWY</w:t>
      </w:r>
    </w:p>
    <w:p w14:paraId="6141B891" w14:textId="77777777" w:rsidR="005A43A2" w:rsidRPr="003E2E7C" w:rsidRDefault="005A43A2" w:rsidP="005A43A2">
      <w:pPr>
        <w:spacing w:after="0" w:line="240" w:lineRule="auto"/>
        <w:ind w:left="2832"/>
        <w:jc w:val="both"/>
        <w:rPr>
          <w:rFonts w:eastAsiaTheme="minorHAnsi" w:cstheme="minorHAnsi"/>
          <w:iCs/>
          <w:lang w:eastAsia="en-US"/>
        </w:rPr>
      </w:pPr>
    </w:p>
    <w:p w14:paraId="31527043" w14:textId="1C6B503E" w:rsidR="005A43A2" w:rsidRPr="004D217C" w:rsidRDefault="005A43A2" w:rsidP="005A43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</w:rPr>
      </w:pPr>
      <w:r w:rsidRPr="003E2E7C">
        <w:rPr>
          <w:rFonts w:eastAsiaTheme="minorHAnsi" w:cstheme="minorHAnsi"/>
          <w:lang w:eastAsia="en-US"/>
        </w:rPr>
        <w:t xml:space="preserve">Odpowiadając na </w:t>
      </w:r>
      <w:r w:rsidR="004D217C">
        <w:rPr>
          <w:rFonts w:eastAsiaTheme="minorHAnsi" w:cstheme="minorHAnsi"/>
          <w:lang w:eastAsia="en-US"/>
        </w:rPr>
        <w:t>zaproszenie do składanie</w:t>
      </w:r>
      <w:r>
        <w:rPr>
          <w:rFonts w:eastAsiaTheme="minorHAnsi" w:cstheme="minorHAnsi"/>
          <w:lang w:eastAsia="en-US"/>
        </w:rPr>
        <w:t xml:space="preserve"> ofert na wykonanie usługi b</w:t>
      </w:r>
      <w:r w:rsidRPr="003E2E7C">
        <w:rPr>
          <w:rFonts w:eastAsia="Times New Roman" w:cstheme="minorHAnsi"/>
        </w:rPr>
        <w:t>adani</w:t>
      </w:r>
      <w:r>
        <w:rPr>
          <w:rFonts w:eastAsia="Times New Roman" w:cstheme="minorHAnsi"/>
        </w:rPr>
        <w:t>a</w:t>
      </w:r>
      <w:r w:rsidRPr="003E2E7C">
        <w:rPr>
          <w:rFonts w:eastAsia="Times New Roman" w:cstheme="minorHAnsi"/>
        </w:rPr>
        <w:t xml:space="preserve"> sprawozdań finansowych </w:t>
      </w:r>
      <w:r>
        <w:rPr>
          <w:rFonts w:eastAsia="Times New Roman" w:cstheme="minorHAnsi"/>
        </w:rPr>
        <w:t xml:space="preserve">Olimpia Grudziądz S.A. </w:t>
      </w:r>
      <w:r w:rsidR="00E2560A">
        <w:rPr>
          <w:rFonts w:eastAsia="Times New Roman" w:cstheme="minorHAnsi"/>
        </w:rPr>
        <w:t xml:space="preserve">(Zamawiający) </w:t>
      </w:r>
      <w:r w:rsidRPr="003E2E7C">
        <w:rPr>
          <w:rFonts w:eastAsia="Times New Roman" w:cstheme="minorHAnsi"/>
        </w:rPr>
        <w:t xml:space="preserve">za </w:t>
      </w:r>
      <w:r>
        <w:rPr>
          <w:rFonts w:eastAsia="Times New Roman" w:cstheme="minorHAnsi"/>
        </w:rPr>
        <w:t xml:space="preserve">rok obrotowy </w:t>
      </w:r>
      <w:r w:rsidR="00E2560A" w:rsidRPr="001253E0">
        <w:rPr>
          <w:rFonts w:ascii="Calibri" w:eastAsia="Lucida Sans Unicode" w:hAnsi="Calibri" w:cs="Calibri"/>
          <w:kern w:val="1"/>
          <w:lang w:eastAsia="ar-SA"/>
        </w:rPr>
        <w:t xml:space="preserve">od 1 stycznia 2019 r. do 30 czerwca 2020 r. i rok obrotowy od 1 </w:t>
      </w:r>
      <w:r w:rsidR="00E2560A" w:rsidRPr="004D217C">
        <w:rPr>
          <w:rFonts w:eastAsia="Times New Roman" w:cstheme="minorHAnsi"/>
        </w:rPr>
        <w:t xml:space="preserve">lipca 2020 r. do 30 czerwca 2021 r. </w:t>
      </w:r>
      <w:r w:rsidRPr="004D217C">
        <w:rPr>
          <w:rFonts w:eastAsia="Times New Roman" w:cstheme="minorHAnsi"/>
        </w:rPr>
        <w:t xml:space="preserve">(opublikowane na stronie internetowej </w:t>
      </w:r>
      <w:r w:rsidR="004D217C" w:rsidRPr="004D217C">
        <w:rPr>
          <w:rFonts w:eastAsia="Times New Roman" w:cstheme="minorHAnsi"/>
        </w:rPr>
        <w:t>Z</w:t>
      </w:r>
      <w:r w:rsidRPr="004D217C">
        <w:rPr>
          <w:rFonts w:eastAsia="Times New Roman" w:cstheme="minorHAnsi"/>
        </w:rPr>
        <w:t>amawiająceg</w:t>
      </w:r>
      <w:r w:rsidR="004D217C" w:rsidRPr="004D217C">
        <w:rPr>
          <w:rFonts w:eastAsia="Times New Roman" w:cstheme="minorHAnsi"/>
        </w:rPr>
        <w:t xml:space="preserve">o) </w:t>
      </w:r>
      <w:r w:rsidRPr="004D217C">
        <w:rPr>
          <w:rFonts w:eastAsia="Times New Roman" w:cstheme="minorHAnsi"/>
        </w:rPr>
        <w:t xml:space="preserve">zgodnie z wymaganiami określonymi w przedmiotowym </w:t>
      </w:r>
      <w:r w:rsidR="004D217C">
        <w:rPr>
          <w:rFonts w:eastAsia="Times New Roman" w:cstheme="minorHAnsi"/>
        </w:rPr>
        <w:t>zapro</w:t>
      </w:r>
      <w:r w:rsidRPr="004D217C">
        <w:rPr>
          <w:rFonts w:eastAsia="Times New Roman" w:cstheme="minorHAnsi"/>
        </w:rPr>
        <w:t>szeniu, składamy następującą ofertę:</w:t>
      </w:r>
    </w:p>
    <w:p w14:paraId="42A98F29" w14:textId="77777777" w:rsidR="005A43A2" w:rsidRPr="004D217C" w:rsidRDefault="005A43A2" w:rsidP="004D21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</w:rPr>
      </w:pPr>
    </w:p>
    <w:p w14:paraId="7DE5E30B" w14:textId="77777777" w:rsidR="005A43A2" w:rsidRPr="003E2E7C" w:rsidRDefault="005A43A2" w:rsidP="00705FDD">
      <w:pPr>
        <w:numPr>
          <w:ilvl w:val="0"/>
          <w:numId w:val="6"/>
        </w:numPr>
        <w:tabs>
          <w:tab w:val="clear" w:pos="906"/>
          <w:tab w:val="num" w:pos="426"/>
          <w:tab w:val="num" w:pos="567"/>
        </w:tabs>
        <w:spacing w:after="120" w:line="240" w:lineRule="auto"/>
        <w:ind w:left="567" w:hanging="567"/>
        <w:jc w:val="both"/>
        <w:rPr>
          <w:rFonts w:eastAsiaTheme="minorHAnsi" w:cstheme="minorHAnsi"/>
          <w:b/>
          <w:lang w:eastAsia="en-US"/>
        </w:rPr>
      </w:pPr>
      <w:r w:rsidRPr="003E2E7C">
        <w:rPr>
          <w:rFonts w:eastAsiaTheme="minorHAnsi" w:cstheme="minorHAnsi"/>
          <w:b/>
          <w:lang w:eastAsia="en-US"/>
        </w:rPr>
        <w:t xml:space="preserve">Oferujemy zrealizowanie przedmiotu zamówienia </w:t>
      </w:r>
      <w:r w:rsidR="009925DF">
        <w:rPr>
          <w:rFonts w:eastAsiaTheme="minorHAnsi" w:cstheme="minorHAnsi"/>
          <w:b/>
          <w:lang w:eastAsia="en-US"/>
        </w:rPr>
        <w:t xml:space="preserve">za </w:t>
      </w:r>
      <w:r w:rsidRPr="003E2E7C">
        <w:rPr>
          <w:rFonts w:eastAsiaTheme="minorHAnsi" w:cstheme="minorHAnsi"/>
          <w:b/>
          <w:lang w:eastAsia="en-US"/>
        </w:rPr>
        <w:t xml:space="preserve">cenę ofertową: </w:t>
      </w: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7"/>
        <w:gridCol w:w="2268"/>
        <w:gridCol w:w="2126"/>
      </w:tblGrid>
      <w:tr w:rsidR="00EA4E26" w:rsidRPr="003E2E7C" w14:paraId="6C3C1C82" w14:textId="77777777" w:rsidTr="00227624">
        <w:trPr>
          <w:trHeight w:val="773"/>
        </w:trPr>
        <w:tc>
          <w:tcPr>
            <w:tcW w:w="4977" w:type="dxa"/>
            <w:vAlign w:val="center"/>
          </w:tcPr>
          <w:p w14:paraId="77442450" w14:textId="77777777" w:rsidR="00EA4E26" w:rsidRPr="003E2E7C" w:rsidRDefault="00EA4E26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2E7C">
              <w:rPr>
                <w:rFonts w:asciiTheme="minorHAnsi" w:hAnsiTheme="minorHAnsi" w:cstheme="minorHAnsi"/>
                <w:b/>
                <w:sz w:val="22"/>
                <w:szCs w:val="22"/>
              </w:rPr>
              <w:t>Pozycja</w:t>
            </w:r>
          </w:p>
        </w:tc>
        <w:tc>
          <w:tcPr>
            <w:tcW w:w="2268" w:type="dxa"/>
            <w:vAlign w:val="center"/>
          </w:tcPr>
          <w:p w14:paraId="0C321311" w14:textId="3D272CD8" w:rsidR="00EA4E26" w:rsidRPr="003E2E7C" w:rsidRDefault="00EA4E26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2E7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ofertowa brutto (łącznie z VAT) za rok </w:t>
            </w:r>
            <w:r w:rsidR="004D217C">
              <w:rPr>
                <w:rFonts w:asciiTheme="minorHAnsi" w:hAnsiTheme="minorHAnsi" w:cstheme="minorHAnsi"/>
                <w:b/>
                <w:sz w:val="22"/>
                <w:szCs w:val="22"/>
              </w:rPr>
              <w:t>obrotowy od 01.01.2019 r. do 30.06.2020 r.</w:t>
            </w:r>
          </w:p>
        </w:tc>
        <w:tc>
          <w:tcPr>
            <w:tcW w:w="2126" w:type="dxa"/>
            <w:vAlign w:val="center"/>
          </w:tcPr>
          <w:p w14:paraId="78122C58" w14:textId="2345D3FA" w:rsidR="00EA4E26" w:rsidRPr="003E2E7C" w:rsidRDefault="00EA4E26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2E7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ofertowa brutto (łącznie z VAT) za rok </w:t>
            </w:r>
            <w:r w:rsidR="004D217C">
              <w:rPr>
                <w:rFonts w:asciiTheme="minorHAnsi" w:hAnsiTheme="minorHAnsi" w:cstheme="minorHAnsi"/>
                <w:b/>
                <w:sz w:val="22"/>
                <w:szCs w:val="22"/>
              </w:rPr>
              <w:t>obrotowy od 01.07.2020 r. do 30.06.2021 r.</w:t>
            </w:r>
          </w:p>
        </w:tc>
      </w:tr>
      <w:tr w:rsidR="005A43A2" w:rsidRPr="003E2E7C" w14:paraId="7A4948CB" w14:textId="77777777" w:rsidTr="00EA4E26">
        <w:trPr>
          <w:trHeight w:val="427"/>
        </w:trPr>
        <w:tc>
          <w:tcPr>
            <w:tcW w:w="4977" w:type="dxa"/>
            <w:vAlign w:val="center"/>
          </w:tcPr>
          <w:p w14:paraId="591EA0D5" w14:textId="77777777" w:rsidR="005A43A2" w:rsidRPr="003E2E7C" w:rsidRDefault="00EA4E26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</w:t>
            </w:r>
            <w:r w:rsidR="005A43A2" w:rsidRPr="003E2E7C">
              <w:rPr>
                <w:rFonts w:asciiTheme="minorHAnsi" w:hAnsiTheme="minorHAnsi" w:cstheme="minorHAnsi"/>
                <w:b/>
                <w:sz w:val="22"/>
                <w:szCs w:val="22"/>
              </w:rPr>
              <w:t>na ofertowa brutto za poszczególny rok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obrotowy</w:t>
            </w:r>
            <w:r w:rsidR="005A43A2" w:rsidRPr="003E2E7C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2268" w:type="dxa"/>
            <w:vAlign w:val="center"/>
          </w:tcPr>
          <w:p w14:paraId="070D0418" w14:textId="77777777" w:rsidR="005A43A2" w:rsidRPr="003E2E7C" w:rsidRDefault="005A43A2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962B1BC" w14:textId="77777777" w:rsidR="005A43A2" w:rsidRPr="003E2E7C" w:rsidRDefault="005A43A2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43A2" w:rsidRPr="003E2E7C" w14:paraId="6544F74D" w14:textId="77777777" w:rsidTr="00EA4E26">
        <w:trPr>
          <w:trHeight w:val="427"/>
        </w:trPr>
        <w:tc>
          <w:tcPr>
            <w:tcW w:w="4977" w:type="dxa"/>
            <w:vAlign w:val="center"/>
          </w:tcPr>
          <w:p w14:paraId="687A893B" w14:textId="48E1F1AA" w:rsidR="005A43A2" w:rsidRPr="003E2E7C" w:rsidRDefault="005A43A2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2E7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cena ofertowa brutto </w:t>
            </w:r>
          </w:p>
        </w:tc>
        <w:tc>
          <w:tcPr>
            <w:tcW w:w="4394" w:type="dxa"/>
            <w:gridSpan w:val="2"/>
            <w:vAlign w:val="center"/>
          </w:tcPr>
          <w:p w14:paraId="3FEF9571" w14:textId="77777777" w:rsidR="005A43A2" w:rsidRPr="003E2E7C" w:rsidRDefault="005A43A2" w:rsidP="00705FDD">
            <w:pPr>
              <w:pStyle w:val="Tekstpodstawowy"/>
              <w:tabs>
                <w:tab w:val="left" w:pos="-1276"/>
                <w:tab w:val="left" w:pos="360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1D02A5A" w14:textId="77777777" w:rsidR="005A43A2" w:rsidRPr="003E2E7C" w:rsidRDefault="005A43A2" w:rsidP="00705FDD">
      <w:pPr>
        <w:spacing w:before="200" w:after="0" w:line="240" w:lineRule="auto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 xml:space="preserve">Cena ofertowa brutto za rok </w:t>
      </w:r>
      <w:r w:rsidR="00EA4E26">
        <w:rPr>
          <w:rFonts w:eastAsiaTheme="minorHAnsi" w:cstheme="minorHAnsi"/>
          <w:lang w:eastAsia="en-US"/>
        </w:rPr>
        <w:t xml:space="preserve">obrotowy </w:t>
      </w:r>
      <w:r w:rsidRPr="003E2E7C">
        <w:rPr>
          <w:rFonts w:eastAsiaTheme="minorHAnsi" w:cstheme="minorHAnsi"/>
          <w:lang w:eastAsia="en-US"/>
        </w:rPr>
        <w:t>2019</w:t>
      </w:r>
      <w:r w:rsidR="00EA4E26">
        <w:rPr>
          <w:rFonts w:eastAsiaTheme="minorHAnsi" w:cstheme="minorHAnsi"/>
          <w:lang w:eastAsia="en-US"/>
        </w:rPr>
        <w:t>/2020</w:t>
      </w:r>
      <w:r w:rsidRPr="003E2E7C">
        <w:rPr>
          <w:rFonts w:eastAsiaTheme="minorHAnsi" w:cstheme="minorHAnsi"/>
          <w:lang w:eastAsia="en-US"/>
        </w:rPr>
        <w:t xml:space="preserve"> (słownie) .........................................................................................................................................................zł </w:t>
      </w:r>
    </w:p>
    <w:p w14:paraId="49F58F51" w14:textId="77777777" w:rsidR="005A43A2" w:rsidRPr="003E2E7C" w:rsidRDefault="005A43A2" w:rsidP="00EA4E26">
      <w:pPr>
        <w:spacing w:before="120" w:after="0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 xml:space="preserve">Cena ofertowa brutto za rok </w:t>
      </w:r>
      <w:r w:rsidR="00EA4E26">
        <w:rPr>
          <w:rFonts w:eastAsiaTheme="minorHAnsi" w:cstheme="minorHAnsi"/>
          <w:lang w:eastAsia="en-US"/>
        </w:rPr>
        <w:t xml:space="preserve">obrotowy </w:t>
      </w:r>
      <w:r w:rsidRPr="003E2E7C">
        <w:rPr>
          <w:rFonts w:eastAsiaTheme="minorHAnsi" w:cstheme="minorHAnsi"/>
          <w:lang w:eastAsia="en-US"/>
        </w:rPr>
        <w:t>2020</w:t>
      </w:r>
      <w:r w:rsidR="00EA4E26">
        <w:rPr>
          <w:rFonts w:eastAsiaTheme="minorHAnsi" w:cstheme="minorHAnsi"/>
          <w:lang w:eastAsia="en-US"/>
        </w:rPr>
        <w:t>/2021</w:t>
      </w:r>
      <w:r w:rsidRPr="003E2E7C">
        <w:rPr>
          <w:rFonts w:eastAsiaTheme="minorHAnsi" w:cstheme="minorHAnsi"/>
          <w:lang w:eastAsia="en-US"/>
        </w:rPr>
        <w:t xml:space="preserve"> (słownie)</w:t>
      </w:r>
    </w:p>
    <w:p w14:paraId="6C880159" w14:textId="77777777" w:rsidR="005A43A2" w:rsidRPr="003E2E7C" w:rsidRDefault="005A43A2" w:rsidP="00EA4E26">
      <w:pPr>
        <w:spacing w:after="120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……………………………………………………………………………………………………zł</w:t>
      </w:r>
    </w:p>
    <w:p w14:paraId="38A894E4" w14:textId="1F00EA6A" w:rsidR="005A43A2" w:rsidRPr="003E2E7C" w:rsidRDefault="005A43A2" w:rsidP="00EA4E26">
      <w:pPr>
        <w:tabs>
          <w:tab w:val="left" w:pos="284"/>
        </w:tabs>
        <w:spacing w:before="120" w:after="0" w:line="360" w:lineRule="auto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Łączna cena ofertowa (słownie)</w:t>
      </w:r>
    </w:p>
    <w:p w14:paraId="3664B57D" w14:textId="77777777" w:rsidR="005A43A2" w:rsidRPr="003E2E7C" w:rsidRDefault="005A43A2" w:rsidP="00EA4E26">
      <w:pPr>
        <w:spacing w:after="120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 xml:space="preserve">.........................................................................................................................................................zł </w:t>
      </w:r>
    </w:p>
    <w:p w14:paraId="50933AE6" w14:textId="79B2B134" w:rsidR="005A43A2" w:rsidRDefault="005A43A2" w:rsidP="00EA4E26">
      <w:pPr>
        <w:pStyle w:val="Akapitzlist"/>
        <w:numPr>
          <w:ilvl w:val="0"/>
          <w:numId w:val="6"/>
        </w:numPr>
        <w:tabs>
          <w:tab w:val="clear" w:pos="906"/>
          <w:tab w:val="num" w:pos="426"/>
        </w:tabs>
        <w:spacing w:after="80" w:line="240" w:lineRule="auto"/>
        <w:ind w:left="426" w:hanging="426"/>
        <w:contextualSpacing w:val="0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Oświadczamy, iż</w:t>
      </w:r>
      <w:r w:rsidRPr="00EA4E26">
        <w:rPr>
          <w:rFonts w:eastAsiaTheme="minorHAnsi" w:cstheme="minorHAnsi"/>
          <w:lang w:eastAsia="en-US"/>
        </w:rPr>
        <w:t xml:space="preserve"> </w:t>
      </w:r>
      <w:r w:rsidR="00EA4E26" w:rsidRPr="00EA4E26">
        <w:rPr>
          <w:rFonts w:eastAsiaTheme="minorHAnsi" w:cstheme="minorHAnsi"/>
          <w:lang w:eastAsia="en-US"/>
        </w:rPr>
        <w:t>zrealizujemy</w:t>
      </w:r>
      <w:r w:rsidRPr="003E2E7C">
        <w:rPr>
          <w:rFonts w:eastAsiaTheme="minorHAnsi" w:cstheme="minorHAnsi"/>
          <w:lang w:eastAsia="en-US"/>
        </w:rPr>
        <w:t xml:space="preserve"> zamówieni</w:t>
      </w:r>
      <w:r w:rsidR="00EA4E26">
        <w:rPr>
          <w:rFonts w:eastAsiaTheme="minorHAnsi" w:cstheme="minorHAnsi"/>
          <w:lang w:eastAsia="en-US"/>
        </w:rPr>
        <w:t>e</w:t>
      </w:r>
      <w:r w:rsidRPr="003E2E7C">
        <w:rPr>
          <w:rFonts w:eastAsiaTheme="minorHAnsi" w:cstheme="minorHAnsi"/>
          <w:lang w:eastAsia="en-US"/>
        </w:rPr>
        <w:t xml:space="preserve"> </w:t>
      </w:r>
      <w:r w:rsidR="00EA4E26">
        <w:rPr>
          <w:rFonts w:eastAsiaTheme="minorHAnsi" w:cstheme="minorHAnsi"/>
          <w:lang w:eastAsia="en-US"/>
        </w:rPr>
        <w:t xml:space="preserve">w terminach określonych w </w:t>
      </w:r>
      <w:r w:rsidR="004D217C">
        <w:rPr>
          <w:rFonts w:eastAsiaTheme="minorHAnsi" w:cstheme="minorHAnsi"/>
          <w:lang w:eastAsia="en-US"/>
        </w:rPr>
        <w:t>Zaproszeniu do składania ofert</w:t>
      </w:r>
      <w:r w:rsidRPr="003E2E7C">
        <w:rPr>
          <w:rFonts w:eastAsiaTheme="minorHAnsi" w:cstheme="minorHAnsi"/>
          <w:lang w:eastAsia="en-US"/>
        </w:rPr>
        <w:t xml:space="preserve">. </w:t>
      </w:r>
    </w:p>
    <w:p w14:paraId="3B477620" w14:textId="0C020D25" w:rsidR="005A43A2" w:rsidRDefault="005A43A2" w:rsidP="00EA4E26">
      <w:pPr>
        <w:pStyle w:val="Akapitzlist"/>
        <w:numPr>
          <w:ilvl w:val="0"/>
          <w:numId w:val="6"/>
        </w:numPr>
        <w:tabs>
          <w:tab w:val="clear" w:pos="906"/>
          <w:tab w:val="num" w:pos="426"/>
        </w:tabs>
        <w:spacing w:after="80" w:line="240" w:lineRule="auto"/>
        <w:ind w:left="426" w:hanging="426"/>
        <w:contextualSpacing w:val="0"/>
        <w:jc w:val="both"/>
        <w:rPr>
          <w:rFonts w:eastAsiaTheme="minorHAnsi" w:cstheme="minorHAnsi"/>
          <w:lang w:eastAsia="en-US"/>
        </w:rPr>
      </w:pPr>
      <w:r w:rsidRPr="00EA4E26">
        <w:rPr>
          <w:rFonts w:eastAsiaTheme="minorHAnsi" w:cstheme="minorHAnsi"/>
          <w:lang w:eastAsia="en-US"/>
        </w:rPr>
        <w:t>Oświadczamy, że w cenie naszej oferty zostały uwzględnione wszystkie koszty wykonania zamówienia</w:t>
      </w:r>
      <w:r w:rsidR="00926D8C">
        <w:rPr>
          <w:rFonts w:eastAsiaTheme="minorHAnsi" w:cstheme="minorHAnsi"/>
          <w:lang w:eastAsia="en-US"/>
        </w:rPr>
        <w:t>, w tym czynności wskazanych w Zaproszeniu do składania ofert i powszechnie obowiązujących przepisach prawa</w:t>
      </w:r>
      <w:r w:rsidRPr="00EA4E26">
        <w:rPr>
          <w:rFonts w:eastAsiaTheme="minorHAnsi" w:cstheme="minorHAnsi"/>
          <w:lang w:eastAsia="en-US"/>
        </w:rPr>
        <w:t>.</w:t>
      </w:r>
    </w:p>
    <w:p w14:paraId="676190D7" w14:textId="2CFF9C3F" w:rsidR="005A43A2" w:rsidRPr="00926D8C" w:rsidRDefault="005A43A2" w:rsidP="00926D8C">
      <w:pPr>
        <w:pStyle w:val="Akapitzlist"/>
        <w:numPr>
          <w:ilvl w:val="0"/>
          <w:numId w:val="6"/>
        </w:numPr>
        <w:tabs>
          <w:tab w:val="clear" w:pos="906"/>
          <w:tab w:val="num" w:pos="426"/>
        </w:tabs>
        <w:spacing w:after="80" w:line="240" w:lineRule="auto"/>
        <w:ind w:left="426" w:hanging="426"/>
        <w:contextualSpacing w:val="0"/>
        <w:jc w:val="both"/>
        <w:rPr>
          <w:rFonts w:eastAsiaTheme="minorHAnsi" w:cstheme="minorHAnsi"/>
          <w:lang w:eastAsia="en-US"/>
        </w:rPr>
      </w:pPr>
      <w:r w:rsidRPr="00EA4E26">
        <w:rPr>
          <w:rFonts w:eastAsiaTheme="minorHAnsi" w:cstheme="minorHAnsi"/>
          <w:lang w:eastAsia="en-US"/>
        </w:rPr>
        <w:lastRenderedPageBreak/>
        <w:t xml:space="preserve">Oświadczamy, że zapoznaliśmy się z treścią </w:t>
      </w:r>
      <w:r w:rsidR="004D217C">
        <w:rPr>
          <w:rFonts w:eastAsiaTheme="minorHAnsi" w:cstheme="minorHAnsi"/>
          <w:lang w:eastAsia="en-US"/>
        </w:rPr>
        <w:t>Zaproszenia do składania ofert</w:t>
      </w:r>
      <w:r w:rsidRPr="00EA4E26">
        <w:rPr>
          <w:rFonts w:eastAsiaTheme="minorHAnsi" w:cstheme="minorHAnsi"/>
          <w:lang w:eastAsia="en-US"/>
        </w:rPr>
        <w:t xml:space="preserve"> i nie wnosimy do nie</w:t>
      </w:r>
      <w:r w:rsidR="007110C6">
        <w:rPr>
          <w:rFonts w:eastAsiaTheme="minorHAnsi" w:cstheme="minorHAnsi"/>
          <w:lang w:eastAsia="en-US"/>
        </w:rPr>
        <w:t xml:space="preserve">go </w:t>
      </w:r>
      <w:r w:rsidRPr="00EA4E26">
        <w:rPr>
          <w:rFonts w:eastAsiaTheme="minorHAnsi" w:cstheme="minorHAnsi"/>
          <w:lang w:eastAsia="en-US"/>
        </w:rPr>
        <w:t>zastrzeżeń oraz przyjmujemy warunki w ni</w:t>
      </w:r>
      <w:r w:rsidR="007110C6">
        <w:rPr>
          <w:rFonts w:eastAsiaTheme="minorHAnsi" w:cstheme="minorHAnsi"/>
          <w:lang w:eastAsia="en-US"/>
        </w:rPr>
        <w:t>m</w:t>
      </w:r>
      <w:r w:rsidRPr="00EA4E26">
        <w:rPr>
          <w:rFonts w:eastAsiaTheme="minorHAnsi" w:cstheme="minorHAnsi"/>
          <w:lang w:eastAsia="en-US"/>
        </w:rPr>
        <w:t xml:space="preserve"> zawarte.</w:t>
      </w:r>
    </w:p>
    <w:p w14:paraId="4ECC6967" w14:textId="1D84AA50" w:rsidR="005A43A2" w:rsidRPr="004D217C" w:rsidRDefault="005A43A2" w:rsidP="004D217C">
      <w:pPr>
        <w:pStyle w:val="Akapitzlist"/>
        <w:numPr>
          <w:ilvl w:val="0"/>
          <w:numId w:val="6"/>
        </w:numPr>
        <w:tabs>
          <w:tab w:val="clear" w:pos="906"/>
          <w:tab w:val="num" w:pos="426"/>
        </w:tabs>
        <w:spacing w:after="80" w:line="240" w:lineRule="auto"/>
        <w:ind w:left="426" w:hanging="426"/>
        <w:contextualSpacing w:val="0"/>
        <w:jc w:val="both"/>
        <w:rPr>
          <w:rFonts w:eastAsiaTheme="minorHAnsi" w:cstheme="minorHAnsi"/>
          <w:lang w:eastAsia="en-US"/>
        </w:rPr>
      </w:pPr>
      <w:r w:rsidRPr="007110C6">
        <w:rPr>
          <w:rFonts w:eastAsiaTheme="minorHAnsi" w:cstheme="minorHAnsi"/>
          <w:lang w:eastAsia="en-US"/>
        </w:rPr>
        <w:t>W przypadku przyznania nam zamówienia, zobowiązujemy się do zawarcia umowy</w:t>
      </w:r>
      <w:r w:rsidRPr="007110C6">
        <w:rPr>
          <w:rFonts w:eastAsiaTheme="minorHAnsi" w:cstheme="minorHAnsi"/>
          <w:lang w:eastAsia="en-US"/>
        </w:rPr>
        <w:br/>
        <w:t>w miejscu i terminie wskazanym przez Zamawiającego.</w:t>
      </w:r>
    </w:p>
    <w:p w14:paraId="12F47C1F" w14:textId="77777777" w:rsidR="005A43A2" w:rsidRPr="007110C6" w:rsidRDefault="005A43A2" w:rsidP="007110C6">
      <w:pPr>
        <w:pStyle w:val="Akapitzlist"/>
        <w:numPr>
          <w:ilvl w:val="0"/>
          <w:numId w:val="6"/>
        </w:numPr>
        <w:tabs>
          <w:tab w:val="clear" w:pos="906"/>
          <w:tab w:val="num" w:pos="426"/>
        </w:tabs>
        <w:spacing w:after="80" w:line="240" w:lineRule="auto"/>
        <w:ind w:left="426" w:hanging="426"/>
        <w:contextualSpacing w:val="0"/>
        <w:jc w:val="both"/>
        <w:rPr>
          <w:rFonts w:eastAsiaTheme="minorHAnsi" w:cstheme="minorHAnsi"/>
          <w:lang w:eastAsia="en-US"/>
        </w:rPr>
      </w:pPr>
      <w:r w:rsidRPr="007110C6">
        <w:rPr>
          <w:rFonts w:eastAsiaTheme="minorHAnsi" w:cstheme="minorHAnsi"/>
          <w:u w:val="single"/>
          <w:lang w:eastAsia="en-US"/>
        </w:rPr>
        <w:t>Integralną część oferty</w:t>
      </w:r>
      <w:r w:rsidR="00705FDD">
        <w:rPr>
          <w:rFonts w:eastAsiaTheme="minorHAnsi" w:cstheme="minorHAnsi"/>
          <w:u w:val="single"/>
          <w:lang w:eastAsia="en-US"/>
        </w:rPr>
        <w:t xml:space="preserve"> stanowią następujące dokumenty</w:t>
      </w:r>
      <w:r w:rsidRPr="007110C6">
        <w:rPr>
          <w:rFonts w:eastAsiaTheme="minorHAnsi" w:cstheme="minorHAnsi"/>
          <w:u w:val="single"/>
          <w:lang w:eastAsia="en-US"/>
        </w:rPr>
        <w:t>*:</w:t>
      </w:r>
    </w:p>
    <w:p w14:paraId="484A73B9" w14:textId="77777777" w:rsidR="00551CE9" w:rsidRPr="00551CE9" w:rsidRDefault="00551CE9" w:rsidP="00551CE9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851" w:hanging="425"/>
        <w:jc w:val="both"/>
        <w:rPr>
          <w:rFonts w:eastAsiaTheme="minorHAnsi" w:cstheme="minorHAnsi"/>
          <w:lang w:eastAsia="en-US"/>
        </w:rPr>
      </w:pPr>
      <w:r w:rsidRPr="00551CE9">
        <w:rPr>
          <w:rFonts w:ascii="Calibri" w:eastAsia="Times New Roman" w:hAnsi="Calibri" w:cs="Times New Roman"/>
        </w:rPr>
        <w:t xml:space="preserve">Dokument potwierdzający wpis </w:t>
      </w:r>
      <w:r w:rsidR="00647F47">
        <w:rPr>
          <w:rFonts w:ascii="Calibri" w:eastAsia="Times New Roman" w:hAnsi="Calibri" w:cs="Times New Roman"/>
        </w:rPr>
        <w:t xml:space="preserve">Oferenta </w:t>
      </w:r>
      <w:r w:rsidRPr="00551CE9">
        <w:rPr>
          <w:rFonts w:ascii="Calibri" w:eastAsia="Times New Roman" w:hAnsi="Calibri" w:cs="Times New Roman"/>
        </w:rPr>
        <w:t>na listę firm audytorskich prowadzoną przez Krajową Izbę Biegłych Rewidentów</w:t>
      </w:r>
      <w:r w:rsidRPr="00551CE9">
        <w:rPr>
          <w:rFonts w:ascii="Calibri" w:eastAsia="Times New Roman" w:hAnsi="Calibri" w:cs="Times New Roman"/>
          <w:i/>
        </w:rPr>
        <w:t>.</w:t>
      </w:r>
    </w:p>
    <w:p w14:paraId="6F63B9AA" w14:textId="77777777" w:rsidR="00551CE9" w:rsidRPr="0059531E" w:rsidRDefault="00551CE9" w:rsidP="0059531E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851" w:hanging="425"/>
        <w:jc w:val="both"/>
        <w:rPr>
          <w:rFonts w:eastAsiaTheme="minorHAnsi" w:cstheme="minorHAnsi"/>
          <w:lang w:eastAsia="en-US"/>
        </w:rPr>
      </w:pPr>
      <w:r w:rsidRPr="0059531E">
        <w:rPr>
          <w:rFonts w:ascii="Calibri" w:eastAsia="Times New Roman" w:hAnsi="Calibri" w:cs="Times New Roman"/>
        </w:rPr>
        <w:t xml:space="preserve">Oświadczenie o spełnianiu przez </w:t>
      </w:r>
      <w:r w:rsidR="00647F47">
        <w:rPr>
          <w:rFonts w:ascii="Calibri" w:eastAsia="Times New Roman" w:hAnsi="Calibri" w:cs="Times New Roman"/>
        </w:rPr>
        <w:t>Oferenta (</w:t>
      </w:r>
      <w:r w:rsidRPr="0059531E">
        <w:rPr>
          <w:rFonts w:ascii="Calibri" w:eastAsia="Times New Roman" w:hAnsi="Calibri" w:cs="Times New Roman"/>
        </w:rPr>
        <w:t>firmę audytorską</w:t>
      </w:r>
      <w:r w:rsidR="00647F47">
        <w:rPr>
          <w:rFonts w:ascii="Calibri" w:eastAsia="Times New Roman" w:hAnsi="Calibri" w:cs="Times New Roman"/>
        </w:rPr>
        <w:t>)</w:t>
      </w:r>
      <w:r w:rsidRPr="0059531E">
        <w:rPr>
          <w:rFonts w:ascii="Calibri" w:eastAsia="Times New Roman" w:hAnsi="Calibri" w:cs="Times New Roman"/>
        </w:rPr>
        <w:t xml:space="preserve"> ustawowo określonych warunków do wyrażania bezstronnej i niezależnej opinii o badanym sprawozdaniu finansowym, określonych w ustawie z dnia 11 maja 2017 r. o biegłych rewidentach, firmach audytorskich oraz nadzorze publicznym.</w:t>
      </w:r>
    </w:p>
    <w:p w14:paraId="729175BF" w14:textId="77777777" w:rsidR="00926D8C" w:rsidRPr="00926D8C" w:rsidRDefault="00926D8C" w:rsidP="00926D8C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851" w:hanging="425"/>
        <w:jc w:val="both"/>
        <w:rPr>
          <w:rFonts w:eastAsiaTheme="minorHAnsi" w:cstheme="minorHAnsi"/>
          <w:lang w:eastAsia="en-US"/>
        </w:rPr>
      </w:pPr>
      <w:r>
        <w:rPr>
          <w:rFonts w:ascii="Calibri" w:eastAsia="Times New Roman" w:hAnsi="Calibri" w:cs="Times New Roman"/>
        </w:rPr>
        <w:t xml:space="preserve">Informację o </w:t>
      </w:r>
      <w:r w:rsidRPr="00E918FF">
        <w:rPr>
          <w:rFonts w:ascii="Calibri" w:eastAsia="Times New Roman" w:hAnsi="Calibri" w:cs="Times New Roman"/>
        </w:rPr>
        <w:t>kluczow</w:t>
      </w:r>
      <w:r>
        <w:rPr>
          <w:rFonts w:ascii="Calibri" w:eastAsia="Times New Roman" w:hAnsi="Calibri" w:cs="Times New Roman"/>
        </w:rPr>
        <w:t>ym</w:t>
      </w:r>
      <w:r w:rsidRPr="00E918FF">
        <w:rPr>
          <w:rFonts w:ascii="Calibri" w:eastAsia="Times New Roman" w:hAnsi="Calibri" w:cs="Times New Roman"/>
        </w:rPr>
        <w:t xml:space="preserve"> biegł</w:t>
      </w:r>
      <w:r>
        <w:rPr>
          <w:rFonts w:ascii="Calibri" w:eastAsia="Times New Roman" w:hAnsi="Calibri" w:cs="Times New Roman"/>
        </w:rPr>
        <w:t>ym</w:t>
      </w:r>
      <w:r w:rsidRPr="00E918FF">
        <w:rPr>
          <w:rFonts w:ascii="Calibri" w:eastAsia="Times New Roman" w:hAnsi="Calibri" w:cs="Times New Roman"/>
        </w:rPr>
        <w:t xml:space="preserve"> rewiden</w:t>
      </w:r>
      <w:r>
        <w:rPr>
          <w:rFonts w:ascii="Calibri" w:eastAsia="Times New Roman" w:hAnsi="Calibri" w:cs="Times New Roman"/>
        </w:rPr>
        <w:t>cie</w:t>
      </w:r>
      <w:r w:rsidRPr="00E918FF">
        <w:rPr>
          <w:rFonts w:ascii="Calibri" w:eastAsia="Times New Roman" w:hAnsi="Calibri" w:cs="Times New Roman"/>
        </w:rPr>
        <w:t xml:space="preserve">, </w:t>
      </w:r>
      <w:r>
        <w:rPr>
          <w:rFonts w:ascii="Calibri" w:eastAsia="Times New Roman" w:hAnsi="Calibri" w:cs="Times New Roman"/>
        </w:rPr>
        <w:t xml:space="preserve">wyznaczonym przez Oferenta (firmę audytorską), jako w głównym stopniu odpowiedzialnym za </w:t>
      </w:r>
      <w:r w:rsidRPr="00E918FF">
        <w:rPr>
          <w:rFonts w:ascii="Calibri" w:eastAsia="Times New Roman" w:hAnsi="Calibri" w:cs="Times New Roman"/>
        </w:rPr>
        <w:t>przeprowadz</w:t>
      </w:r>
      <w:r>
        <w:rPr>
          <w:rFonts w:ascii="Calibri" w:eastAsia="Times New Roman" w:hAnsi="Calibri" w:cs="Times New Roman"/>
        </w:rPr>
        <w:t xml:space="preserve">enie danego </w:t>
      </w:r>
      <w:r w:rsidRPr="00E918FF">
        <w:rPr>
          <w:rFonts w:ascii="Calibri" w:eastAsia="Times New Roman" w:hAnsi="Calibri" w:cs="Times New Roman"/>
        </w:rPr>
        <w:t>badani</w:t>
      </w:r>
      <w:r>
        <w:rPr>
          <w:rFonts w:ascii="Calibri" w:eastAsia="Times New Roman" w:hAnsi="Calibri" w:cs="Times New Roman"/>
        </w:rPr>
        <w:t>a</w:t>
      </w:r>
      <w:r w:rsidRPr="00E918FF">
        <w:rPr>
          <w:rFonts w:ascii="Calibri" w:eastAsia="Times New Roman" w:hAnsi="Calibri" w:cs="Times New Roman"/>
        </w:rPr>
        <w:t xml:space="preserve"> sprawozdania finansowego</w:t>
      </w:r>
      <w:r>
        <w:rPr>
          <w:rFonts w:ascii="Calibri" w:eastAsia="Times New Roman" w:hAnsi="Calibri" w:cs="Times New Roman"/>
        </w:rPr>
        <w:t xml:space="preserve"> wraz z d</w:t>
      </w:r>
      <w:r w:rsidRPr="008B6404">
        <w:rPr>
          <w:rFonts w:ascii="Calibri" w:eastAsia="Times New Roman" w:hAnsi="Calibri" w:cs="Times New Roman"/>
        </w:rPr>
        <w:t>okumen</w:t>
      </w:r>
      <w:r>
        <w:rPr>
          <w:rFonts w:ascii="Calibri" w:eastAsia="Times New Roman" w:hAnsi="Calibri" w:cs="Times New Roman"/>
        </w:rPr>
        <w:t>te</w:t>
      </w:r>
      <w:r w:rsidRPr="008B6404">
        <w:rPr>
          <w:rFonts w:ascii="Calibri" w:eastAsia="Times New Roman" w:hAnsi="Calibri" w:cs="Times New Roman"/>
        </w:rPr>
        <w:t>m potwierdzający</w:t>
      </w:r>
      <w:r>
        <w:rPr>
          <w:rFonts w:ascii="Calibri" w:eastAsia="Times New Roman" w:hAnsi="Calibri" w:cs="Times New Roman"/>
        </w:rPr>
        <w:t>m</w:t>
      </w:r>
      <w:r w:rsidRPr="008B6404">
        <w:rPr>
          <w:rFonts w:ascii="Calibri" w:eastAsia="Times New Roman" w:hAnsi="Calibri" w:cs="Times New Roman"/>
        </w:rPr>
        <w:t xml:space="preserve"> wpis kluczowego biegłego</w:t>
      </w:r>
      <w:r>
        <w:rPr>
          <w:rFonts w:ascii="Calibri" w:eastAsia="Times New Roman" w:hAnsi="Calibri" w:cs="Times New Roman"/>
        </w:rPr>
        <w:t xml:space="preserve"> </w:t>
      </w:r>
      <w:r w:rsidRPr="008B6404">
        <w:rPr>
          <w:rFonts w:ascii="Calibri" w:eastAsia="Times New Roman" w:hAnsi="Calibri" w:cs="Times New Roman"/>
        </w:rPr>
        <w:t>na listę biegłych rewidentów</w:t>
      </w:r>
    </w:p>
    <w:p w14:paraId="5FD6B328" w14:textId="45224443" w:rsidR="00551CE9" w:rsidRPr="0059531E" w:rsidRDefault="00551CE9" w:rsidP="0059531E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851" w:hanging="425"/>
        <w:jc w:val="both"/>
        <w:rPr>
          <w:rFonts w:eastAsiaTheme="minorHAnsi" w:cstheme="minorHAnsi"/>
          <w:lang w:eastAsia="en-US"/>
        </w:rPr>
      </w:pPr>
      <w:r w:rsidRPr="0059531E">
        <w:rPr>
          <w:rFonts w:ascii="Calibri" w:eastAsia="Times New Roman" w:hAnsi="Calibri" w:cs="Times New Roman"/>
        </w:rPr>
        <w:t xml:space="preserve">Oświadczenie o spełnianiu przez kluczowego biegłego rewidenta, o którym mowa w pkt </w:t>
      </w:r>
      <w:r w:rsidR="00926D8C">
        <w:rPr>
          <w:rFonts w:ascii="Calibri" w:eastAsia="Times New Roman" w:hAnsi="Calibri" w:cs="Times New Roman"/>
        </w:rPr>
        <w:t>3</w:t>
      </w:r>
      <w:r w:rsidRPr="0059531E">
        <w:rPr>
          <w:rFonts w:ascii="Calibri" w:eastAsia="Times New Roman" w:hAnsi="Calibri" w:cs="Times New Roman"/>
        </w:rPr>
        <w:t>, ustawowo określonych warunków do wyrażania bezstronnej i niezależnej opinii o badanym sprawozdaniu finansowym, określonych w ustawie z dnia 11 maja 2017 r. o biegłych rewidentach, firmach audytorskich oraz nadzorze publicznym.</w:t>
      </w:r>
    </w:p>
    <w:p w14:paraId="4AA3DDDF" w14:textId="4F71E14F" w:rsidR="00551CE9" w:rsidRPr="00DC78E7" w:rsidRDefault="00551CE9" w:rsidP="0059531E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851" w:hanging="425"/>
        <w:jc w:val="both"/>
        <w:rPr>
          <w:rFonts w:eastAsiaTheme="minorHAnsi" w:cstheme="minorHAnsi"/>
          <w:lang w:eastAsia="en-US"/>
        </w:rPr>
      </w:pPr>
      <w:r w:rsidRPr="0059531E">
        <w:rPr>
          <w:rFonts w:ascii="Calibri" w:eastAsia="Lucida Sans Unicode" w:hAnsi="Calibri" w:cs="Calibri"/>
          <w:kern w:val="1"/>
          <w:lang w:eastAsia="ar-SA"/>
        </w:rPr>
        <w:t xml:space="preserve">Oświadczenie o zdolności </w:t>
      </w:r>
      <w:r w:rsidR="00647F47">
        <w:rPr>
          <w:rFonts w:ascii="Calibri" w:eastAsia="Lucida Sans Unicode" w:hAnsi="Calibri" w:cs="Calibri"/>
          <w:kern w:val="1"/>
          <w:lang w:eastAsia="ar-SA"/>
        </w:rPr>
        <w:t>Oferenta (f</w:t>
      </w:r>
      <w:r w:rsidRPr="0059531E">
        <w:rPr>
          <w:rFonts w:ascii="Calibri" w:eastAsia="Lucida Sans Unicode" w:hAnsi="Calibri" w:cs="Calibri"/>
          <w:kern w:val="1"/>
          <w:lang w:eastAsia="ar-SA"/>
        </w:rPr>
        <w:t>irmy audytorskiej</w:t>
      </w:r>
      <w:r w:rsidR="00647F47">
        <w:rPr>
          <w:rFonts w:ascii="Calibri" w:eastAsia="Lucida Sans Unicode" w:hAnsi="Calibri" w:cs="Calibri"/>
          <w:kern w:val="1"/>
          <w:lang w:eastAsia="ar-SA"/>
        </w:rPr>
        <w:t>)</w:t>
      </w:r>
      <w:r w:rsidRPr="0059531E">
        <w:rPr>
          <w:rFonts w:ascii="Calibri" w:eastAsia="Lucida Sans Unicode" w:hAnsi="Calibri" w:cs="Calibri"/>
          <w:kern w:val="1"/>
          <w:lang w:eastAsia="ar-SA"/>
        </w:rPr>
        <w:t xml:space="preserve"> do wykonania badania sprawozdania finansowego za </w:t>
      </w:r>
      <w:r w:rsidRPr="0059531E">
        <w:rPr>
          <w:rFonts w:ascii="Calibri" w:eastAsia="Times New Roman" w:hAnsi="Calibri" w:cs="Times New Roman"/>
        </w:rPr>
        <w:t xml:space="preserve">rok obrotowy </w:t>
      </w:r>
      <w:r w:rsidRPr="0059531E">
        <w:rPr>
          <w:rFonts w:ascii="Calibri" w:eastAsia="Lucida Sans Unicode" w:hAnsi="Calibri" w:cs="Calibri"/>
          <w:kern w:val="1"/>
          <w:lang w:eastAsia="ar-SA"/>
        </w:rPr>
        <w:t>od 1 stycznia 2019 r. do 30 czerwca 2020 r. i rok obrotowy</w:t>
      </w:r>
      <w:r w:rsidR="00647F47">
        <w:rPr>
          <w:rFonts w:ascii="Calibri" w:eastAsia="Lucida Sans Unicode" w:hAnsi="Calibri" w:cs="Calibri"/>
          <w:kern w:val="1"/>
          <w:lang w:eastAsia="ar-SA"/>
        </w:rPr>
        <w:t xml:space="preserve"> od </w:t>
      </w:r>
      <w:r w:rsidRPr="0059531E">
        <w:rPr>
          <w:rFonts w:ascii="Calibri" w:eastAsia="Lucida Sans Unicode" w:hAnsi="Calibri" w:cs="Calibri"/>
          <w:kern w:val="1"/>
          <w:lang w:eastAsia="ar-SA"/>
        </w:rPr>
        <w:t xml:space="preserve">1 lipca 2020 r. do 30 czerwca 2021 r., w kontekście sytuacji finansowej, organizacyjnej </w:t>
      </w:r>
      <w:r w:rsidRPr="0059531E">
        <w:rPr>
          <w:rFonts w:ascii="Calibri" w:eastAsia="Lucida Sans Unicode" w:hAnsi="Calibri" w:cs="Calibri"/>
          <w:kern w:val="1"/>
          <w:lang w:eastAsia="ar-SA"/>
        </w:rPr>
        <w:br/>
        <w:t>i rynkowej firmy audytorskiej.</w:t>
      </w:r>
    </w:p>
    <w:p w14:paraId="5EDD722F" w14:textId="6748485C" w:rsidR="00DC78E7" w:rsidRPr="00DC78E7" w:rsidRDefault="00DC78E7" w:rsidP="00DC78E7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851" w:hanging="425"/>
        <w:jc w:val="both"/>
        <w:rPr>
          <w:rFonts w:ascii="Calibri" w:eastAsia="Lucida Sans Unicode" w:hAnsi="Calibri" w:cs="Calibri"/>
          <w:kern w:val="1"/>
          <w:lang w:eastAsia="ar-SA"/>
        </w:rPr>
      </w:pPr>
      <w:r w:rsidRPr="00DC78E7">
        <w:rPr>
          <w:rFonts w:ascii="Calibri" w:eastAsia="Lucida Sans Unicode" w:hAnsi="Calibri" w:cs="Calibri"/>
          <w:kern w:val="1"/>
          <w:lang w:eastAsia="ar-SA"/>
        </w:rPr>
        <w:t>Informację o doświadczeniu Oferenta w zakresie badania sprawozdań finansowych, tj. wykaz podmiotów, których sprawozdania finansowe zostały przebadane przez Oferenta w okresie ostatnich 3 lat zgodnie z wymogami ustawy o rachunkowości.</w:t>
      </w:r>
    </w:p>
    <w:p w14:paraId="0B8393C6" w14:textId="77777777" w:rsidR="00551CE9" w:rsidRPr="0059531E" w:rsidRDefault="00551CE9" w:rsidP="0059531E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851" w:hanging="425"/>
        <w:jc w:val="both"/>
        <w:rPr>
          <w:rFonts w:eastAsiaTheme="minorHAnsi" w:cstheme="minorHAnsi"/>
          <w:lang w:eastAsia="en-US"/>
        </w:rPr>
      </w:pPr>
      <w:r w:rsidRPr="00DC78E7">
        <w:rPr>
          <w:rFonts w:ascii="Calibri" w:eastAsia="Lucida Sans Unicode" w:hAnsi="Calibri" w:cs="Calibri"/>
          <w:kern w:val="1"/>
          <w:lang w:eastAsia="ar-SA"/>
        </w:rPr>
        <w:t>Kserokopi</w:t>
      </w:r>
      <w:r w:rsidR="0059531E" w:rsidRPr="00DC78E7">
        <w:rPr>
          <w:rFonts w:ascii="Calibri" w:eastAsia="Lucida Sans Unicode" w:hAnsi="Calibri" w:cs="Calibri"/>
          <w:kern w:val="1"/>
          <w:lang w:eastAsia="ar-SA"/>
        </w:rPr>
        <w:t>a</w:t>
      </w:r>
      <w:r w:rsidRPr="00DC78E7">
        <w:rPr>
          <w:rFonts w:ascii="Calibri" w:eastAsia="Lucida Sans Unicode" w:hAnsi="Calibri" w:cs="Calibri"/>
          <w:kern w:val="1"/>
          <w:lang w:eastAsia="ar-SA"/>
        </w:rPr>
        <w:t xml:space="preserve"> polisy potwierdzającej, że firma </w:t>
      </w:r>
      <w:r w:rsidR="00647F47" w:rsidRPr="00DC78E7">
        <w:rPr>
          <w:rFonts w:ascii="Calibri" w:eastAsia="Lucida Sans Unicode" w:hAnsi="Calibri" w:cs="Calibri"/>
          <w:kern w:val="1"/>
          <w:lang w:eastAsia="ar-SA"/>
        </w:rPr>
        <w:t xml:space="preserve">Oferent (firma </w:t>
      </w:r>
      <w:r w:rsidRPr="00DC78E7">
        <w:rPr>
          <w:rFonts w:ascii="Calibri" w:eastAsia="Lucida Sans Unicode" w:hAnsi="Calibri" w:cs="Calibri"/>
          <w:kern w:val="1"/>
          <w:lang w:eastAsia="ar-SA"/>
        </w:rPr>
        <w:t>audytorska</w:t>
      </w:r>
      <w:r w:rsidR="00647F47" w:rsidRPr="00DC78E7">
        <w:rPr>
          <w:rFonts w:ascii="Calibri" w:eastAsia="Lucida Sans Unicode" w:hAnsi="Calibri" w:cs="Calibri"/>
          <w:kern w:val="1"/>
          <w:lang w:eastAsia="ar-SA"/>
        </w:rPr>
        <w:t>)</w:t>
      </w:r>
      <w:r w:rsidRPr="00DC78E7">
        <w:rPr>
          <w:rFonts w:ascii="Calibri" w:eastAsia="Lucida Sans Unicode" w:hAnsi="Calibri" w:cs="Calibri"/>
          <w:kern w:val="1"/>
          <w:lang w:eastAsia="ar-SA"/>
        </w:rPr>
        <w:t xml:space="preserve"> jest ubezpieczon</w:t>
      </w:r>
      <w:r w:rsidR="00647F47" w:rsidRPr="00DC78E7">
        <w:rPr>
          <w:rFonts w:ascii="Calibri" w:eastAsia="Lucida Sans Unicode" w:hAnsi="Calibri" w:cs="Calibri"/>
          <w:kern w:val="1"/>
          <w:lang w:eastAsia="ar-SA"/>
        </w:rPr>
        <w:t>y</w:t>
      </w:r>
      <w:r w:rsidRPr="00DC78E7">
        <w:rPr>
          <w:rFonts w:ascii="Calibri" w:eastAsia="Lucida Sans Unicode" w:hAnsi="Calibri" w:cs="Calibri"/>
          <w:kern w:val="1"/>
          <w:lang w:eastAsia="ar-SA"/>
        </w:rPr>
        <w:t xml:space="preserve"> od odpowiedzialności cywilnej</w:t>
      </w:r>
      <w:r w:rsidRPr="0059531E">
        <w:rPr>
          <w:rFonts w:ascii="Calibri" w:eastAsia="Times New Roman" w:hAnsi="Calibri" w:cs="Times New Roman"/>
        </w:rPr>
        <w:t xml:space="preserve"> w zakresie prowadzonej działalności o sumie ubezpieczenia odpowiadającej wymaganiom wynikającym z ustawy z dnia 11 maja 2017 r. o biegłych rewidentach, firmach audytorskich oraz nadzorze publicznym.</w:t>
      </w:r>
    </w:p>
    <w:p w14:paraId="18B049D4" w14:textId="77777777" w:rsidR="005A43A2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</w:p>
    <w:p w14:paraId="3E0D0596" w14:textId="77777777" w:rsidR="00705FDD" w:rsidRDefault="00705FDD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</w:p>
    <w:p w14:paraId="149C0E7B" w14:textId="77777777" w:rsidR="005A43A2" w:rsidRPr="003E2E7C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</w:p>
    <w:p w14:paraId="41E446FF" w14:textId="77777777" w:rsidR="007110C6" w:rsidRDefault="005A43A2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................................. dnia .......................</w:t>
      </w:r>
    </w:p>
    <w:p w14:paraId="6D8474F5" w14:textId="77777777" w:rsidR="005A43A2" w:rsidRPr="003E2E7C" w:rsidRDefault="007110C6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>
        <w:rPr>
          <w:rFonts w:eastAsiaTheme="minorHAnsi" w:cstheme="minorHAnsi"/>
          <w:lang w:eastAsia="en-US"/>
        </w:rPr>
        <w:t>(miejscowość)</w:t>
      </w:r>
      <w:r>
        <w:rPr>
          <w:rFonts w:eastAsiaTheme="minorHAnsi" w:cstheme="minorHAnsi"/>
          <w:lang w:eastAsia="en-US"/>
        </w:rPr>
        <w:tab/>
      </w:r>
      <w:r>
        <w:rPr>
          <w:rFonts w:eastAsiaTheme="minorHAnsi" w:cstheme="minorHAnsi"/>
          <w:lang w:eastAsia="en-US"/>
        </w:rPr>
        <w:tab/>
      </w:r>
      <w:r>
        <w:rPr>
          <w:rFonts w:eastAsiaTheme="minorHAnsi" w:cstheme="minorHAnsi"/>
          <w:lang w:eastAsia="en-US"/>
        </w:rPr>
        <w:tab/>
        <w:t>(data)</w:t>
      </w:r>
      <w:r w:rsidR="005A43A2" w:rsidRPr="003E2E7C">
        <w:rPr>
          <w:rFonts w:eastAsiaTheme="minorHAnsi" w:cstheme="minorHAnsi"/>
          <w:lang w:eastAsia="en-US"/>
        </w:rPr>
        <w:t xml:space="preserve">                     </w:t>
      </w:r>
      <w:r>
        <w:rPr>
          <w:rFonts w:eastAsiaTheme="minorHAnsi" w:cstheme="minorHAnsi"/>
          <w:lang w:eastAsia="en-US"/>
        </w:rPr>
        <w:t xml:space="preserve">                       ..</w:t>
      </w:r>
      <w:r w:rsidR="005A43A2" w:rsidRPr="003E2E7C">
        <w:rPr>
          <w:rFonts w:eastAsiaTheme="minorHAnsi" w:cstheme="minorHAnsi"/>
          <w:lang w:eastAsia="en-US"/>
        </w:rPr>
        <w:t>.....................................................</w:t>
      </w:r>
    </w:p>
    <w:p w14:paraId="0D87D06C" w14:textId="77777777" w:rsidR="005A43A2" w:rsidRPr="003E2E7C" w:rsidRDefault="005A43A2" w:rsidP="007110C6">
      <w:pPr>
        <w:spacing w:after="0" w:line="240" w:lineRule="auto"/>
        <w:ind w:left="5664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nazwisko i imię, podpis osoby/ osób/               upoważnionej/</w:t>
      </w:r>
      <w:proofErr w:type="spellStart"/>
      <w:r w:rsidRPr="003E2E7C">
        <w:rPr>
          <w:rFonts w:eastAsiaTheme="minorHAnsi" w:cstheme="minorHAnsi"/>
          <w:lang w:eastAsia="en-US"/>
        </w:rPr>
        <w:t>ych</w:t>
      </w:r>
      <w:proofErr w:type="spellEnd"/>
      <w:r w:rsidRPr="003E2E7C">
        <w:rPr>
          <w:rFonts w:eastAsiaTheme="minorHAnsi" w:cstheme="minorHAnsi"/>
          <w:lang w:eastAsia="en-US"/>
        </w:rPr>
        <w:t xml:space="preserve"> wraz z imienną pieczątką</w:t>
      </w:r>
    </w:p>
    <w:p w14:paraId="2E5364A0" w14:textId="77777777" w:rsidR="007110C6" w:rsidRDefault="007110C6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</w:p>
    <w:p w14:paraId="50481A1A" w14:textId="77777777" w:rsidR="00705FDD" w:rsidRDefault="00705FDD" w:rsidP="005A43A2">
      <w:pPr>
        <w:spacing w:after="0" w:line="240" w:lineRule="auto"/>
        <w:jc w:val="both"/>
        <w:rPr>
          <w:rFonts w:eastAsiaTheme="minorHAnsi" w:cstheme="minorHAnsi"/>
          <w:u w:val="single"/>
          <w:lang w:eastAsia="en-US"/>
        </w:rPr>
      </w:pPr>
    </w:p>
    <w:p w14:paraId="6D83ED7B" w14:textId="77777777" w:rsidR="00926D8C" w:rsidRDefault="00926D8C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</w:p>
    <w:p w14:paraId="5450EEA9" w14:textId="77777777" w:rsidR="00926D8C" w:rsidRDefault="00926D8C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</w:p>
    <w:p w14:paraId="791E3853" w14:textId="793A8017" w:rsidR="00705FDD" w:rsidRPr="00926D8C" w:rsidRDefault="00926D8C" w:rsidP="005A43A2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926D8C">
        <w:rPr>
          <w:rFonts w:eastAsiaTheme="minorHAnsi" w:cstheme="minorHAnsi"/>
          <w:lang w:eastAsia="en-US"/>
        </w:rPr>
        <w:t>W przypadku składania oferty przez pełnomocnika do oferty należy dołączyć dokument pełnomocnictwa.</w:t>
      </w:r>
    </w:p>
    <w:p w14:paraId="657BB2D8" w14:textId="77777777" w:rsidR="00926D8C" w:rsidRDefault="00926D8C" w:rsidP="005A43A2">
      <w:pPr>
        <w:spacing w:after="0" w:line="240" w:lineRule="auto"/>
        <w:jc w:val="both"/>
        <w:rPr>
          <w:rFonts w:eastAsiaTheme="minorHAnsi" w:cstheme="minorHAnsi"/>
          <w:u w:val="single"/>
          <w:lang w:eastAsia="en-US"/>
        </w:rPr>
      </w:pPr>
    </w:p>
    <w:p w14:paraId="1763C30A" w14:textId="75C6C4E0" w:rsidR="005A43A2" w:rsidRPr="007110C6" w:rsidRDefault="005A43A2" w:rsidP="005A43A2">
      <w:pPr>
        <w:spacing w:after="0" w:line="240" w:lineRule="auto"/>
        <w:jc w:val="both"/>
        <w:rPr>
          <w:rFonts w:eastAsiaTheme="minorHAnsi" w:cstheme="minorHAnsi"/>
          <w:u w:val="single"/>
          <w:lang w:eastAsia="en-US"/>
        </w:rPr>
      </w:pPr>
      <w:r w:rsidRPr="007110C6">
        <w:rPr>
          <w:rFonts w:eastAsiaTheme="minorHAnsi" w:cstheme="minorHAnsi"/>
          <w:u w:val="single"/>
          <w:lang w:eastAsia="en-US"/>
        </w:rPr>
        <w:t>UWAGA:</w:t>
      </w:r>
    </w:p>
    <w:p w14:paraId="693E05E9" w14:textId="77777777" w:rsidR="0086525A" w:rsidRPr="00705FDD" w:rsidRDefault="005A43A2" w:rsidP="00705FDD">
      <w:pPr>
        <w:spacing w:after="0" w:line="240" w:lineRule="auto"/>
        <w:jc w:val="both"/>
        <w:rPr>
          <w:rFonts w:eastAsiaTheme="minorHAnsi" w:cstheme="minorHAnsi"/>
          <w:lang w:eastAsia="en-US"/>
        </w:rPr>
      </w:pPr>
      <w:r w:rsidRPr="003E2E7C">
        <w:rPr>
          <w:rFonts w:eastAsiaTheme="minorHAnsi" w:cstheme="minorHAnsi"/>
          <w:lang w:eastAsia="en-US"/>
        </w:rPr>
        <w:t>*Jeżeli dołączone są kopie dokumentów, to muszą być one poświadcz</w:t>
      </w:r>
      <w:r w:rsidR="007110C6">
        <w:rPr>
          <w:rFonts w:eastAsiaTheme="minorHAnsi" w:cstheme="minorHAnsi"/>
          <w:lang w:eastAsia="en-US"/>
        </w:rPr>
        <w:t xml:space="preserve">one przez </w:t>
      </w:r>
      <w:r w:rsidR="00705FDD">
        <w:rPr>
          <w:rFonts w:eastAsiaTheme="minorHAnsi" w:cstheme="minorHAnsi"/>
          <w:lang w:eastAsia="en-US"/>
        </w:rPr>
        <w:t xml:space="preserve">Oferenta </w:t>
      </w:r>
      <w:r w:rsidR="007110C6">
        <w:rPr>
          <w:rFonts w:eastAsiaTheme="minorHAnsi" w:cstheme="minorHAnsi"/>
          <w:lang w:eastAsia="en-US"/>
        </w:rPr>
        <w:t>za zgodność</w:t>
      </w:r>
      <w:r w:rsidRPr="003E2E7C">
        <w:rPr>
          <w:rFonts w:eastAsiaTheme="minorHAnsi" w:cstheme="minorHAnsi"/>
          <w:lang w:eastAsia="en-US"/>
        </w:rPr>
        <w:t xml:space="preserve"> z oryginałem. </w:t>
      </w:r>
    </w:p>
    <w:sectPr w:rsidR="0086525A" w:rsidRPr="00705FD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69DA3" w14:textId="77777777" w:rsidR="00550B31" w:rsidRDefault="00550B31" w:rsidP="005A43A2">
      <w:pPr>
        <w:spacing w:after="0" w:line="240" w:lineRule="auto"/>
      </w:pPr>
      <w:r>
        <w:separator/>
      </w:r>
    </w:p>
  </w:endnote>
  <w:endnote w:type="continuationSeparator" w:id="0">
    <w:p w14:paraId="2F852FA3" w14:textId="77777777" w:rsidR="00550B31" w:rsidRDefault="00550B31" w:rsidP="005A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415290"/>
      <w:docPartObj>
        <w:docPartGallery w:val="Page Numbers (Bottom of Page)"/>
        <w:docPartUnique/>
      </w:docPartObj>
    </w:sdtPr>
    <w:sdtEndPr/>
    <w:sdtContent>
      <w:p w14:paraId="00D3D462" w14:textId="77777777" w:rsidR="00705FDD" w:rsidRDefault="00705F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F47">
          <w:rPr>
            <w:noProof/>
          </w:rPr>
          <w:t>1</w:t>
        </w:r>
        <w:r>
          <w:fldChar w:fldCharType="end"/>
        </w:r>
      </w:p>
    </w:sdtContent>
  </w:sdt>
  <w:p w14:paraId="59875B2A" w14:textId="77777777" w:rsidR="00705FDD" w:rsidRDefault="0070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44D6A" w14:textId="77777777" w:rsidR="00550B31" w:rsidRDefault="00550B31" w:rsidP="005A43A2">
      <w:pPr>
        <w:spacing w:after="0" w:line="240" w:lineRule="auto"/>
      </w:pPr>
      <w:r>
        <w:separator/>
      </w:r>
    </w:p>
  </w:footnote>
  <w:footnote w:type="continuationSeparator" w:id="0">
    <w:p w14:paraId="1AF3DC7A" w14:textId="77777777" w:rsidR="00550B31" w:rsidRDefault="00550B31" w:rsidP="005A4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singleLevel"/>
    <w:tmpl w:val="F7CCCEDE"/>
    <w:lvl w:ilvl="0">
      <w:start w:val="5"/>
      <w:numFmt w:val="decimal"/>
      <w:lvlText w:val="%1."/>
      <w:lvlJc w:val="left"/>
      <w:pPr>
        <w:tabs>
          <w:tab w:val="num" w:pos="-1068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9353F4"/>
    <w:multiLevelType w:val="hybridMultilevel"/>
    <w:tmpl w:val="8892C3D2"/>
    <w:lvl w:ilvl="0" w:tplc="FB2A35BC">
      <w:start w:val="1"/>
      <w:numFmt w:val="decimal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3E243E9"/>
    <w:multiLevelType w:val="hybridMultilevel"/>
    <w:tmpl w:val="4A760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57D49"/>
    <w:multiLevelType w:val="hybridMultilevel"/>
    <w:tmpl w:val="23C2502E"/>
    <w:lvl w:ilvl="0" w:tplc="7B38A64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52CFE"/>
    <w:multiLevelType w:val="hybridMultilevel"/>
    <w:tmpl w:val="AE4E8556"/>
    <w:lvl w:ilvl="0" w:tplc="B5003A76">
      <w:start w:val="1"/>
      <w:numFmt w:val="decimal"/>
      <w:lvlText w:val="%1."/>
      <w:lvlJc w:val="left"/>
      <w:pPr>
        <w:tabs>
          <w:tab w:val="num" w:pos="906"/>
        </w:tabs>
        <w:ind w:left="906" w:hanging="45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76603E"/>
    <w:multiLevelType w:val="hybridMultilevel"/>
    <w:tmpl w:val="CE2C0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A0FC1"/>
    <w:multiLevelType w:val="hybridMultilevel"/>
    <w:tmpl w:val="27AA072E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CDF4E0E"/>
    <w:multiLevelType w:val="hybridMultilevel"/>
    <w:tmpl w:val="5380B06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C42"/>
    <w:rsid w:val="00152173"/>
    <w:rsid w:val="004D217C"/>
    <w:rsid w:val="004F30E0"/>
    <w:rsid w:val="00550B31"/>
    <w:rsid w:val="00551CE9"/>
    <w:rsid w:val="0059531E"/>
    <w:rsid w:val="005A43A2"/>
    <w:rsid w:val="00647F47"/>
    <w:rsid w:val="006E7C27"/>
    <w:rsid w:val="00705FDD"/>
    <w:rsid w:val="007110C6"/>
    <w:rsid w:val="007A6D48"/>
    <w:rsid w:val="0086525A"/>
    <w:rsid w:val="00926D8C"/>
    <w:rsid w:val="00932C42"/>
    <w:rsid w:val="0096532C"/>
    <w:rsid w:val="009925DF"/>
    <w:rsid w:val="00AB3DF7"/>
    <w:rsid w:val="00C86FA9"/>
    <w:rsid w:val="00DC78E7"/>
    <w:rsid w:val="00DF730D"/>
    <w:rsid w:val="00E2560A"/>
    <w:rsid w:val="00EA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807A0"/>
  <w15:docId w15:val="{9C39C90B-71BF-4A5B-A918-592E8CF70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3A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1.Nagłówek,L1,Numerowanie"/>
    <w:basedOn w:val="Normalny"/>
    <w:link w:val="AkapitzlistZnak"/>
    <w:uiPriority w:val="34"/>
    <w:qFormat/>
    <w:rsid w:val="005A43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43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43A2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43A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5A43A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43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1.Nagłówek Znak,L1 Znak,Numerowanie Znak"/>
    <w:link w:val="Akapitzlist"/>
    <w:locked/>
    <w:rsid w:val="005A43A2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25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25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25DF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25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25DF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5DF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5FD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5FD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Krzysztof K</cp:lastModifiedBy>
  <cp:revision>2</cp:revision>
  <dcterms:created xsi:type="dcterms:W3CDTF">2020-05-08T13:20:00Z</dcterms:created>
  <dcterms:modified xsi:type="dcterms:W3CDTF">2020-05-08T13:20:00Z</dcterms:modified>
</cp:coreProperties>
</file>